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13928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AE775F">
        <w:t>09.10.2019</w:t>
      </w:r>
      <w:r w:rsidRPr="00327D65">
        <w:t xml:space="preserve">                                                                                                 </w:t>
      </w:r>
      <w:r w:rsidR="002E0AB1">
        <w:t xml:space="preserve">    </w:t>
      </w:r>
      <w:r w:rsidR="00FA5429">
        <w:t xml:space="preserve"> </w:t>
      </w:r>
      <w:r w:rsidR="00D64517">
        <w:t xml:space="preserve">   №</w:t>
      </w:r>
      <w:r w:rsidR="00161BB9" w:rsidRPr="00726532">
        <w:t xml:space="preserve">     </w:t>
      </w:r>
      <w:r w:rsidR="00AE775F">
        <w:t>1427/19</w:t>
      </w:r>
      <w:r w:rsidR="00161BB9" w:rsidRPr="00726532">
        <w:t xml:space="preserve">                                                                                              </w:t>
      </w:r>
    </w:p>
    <w:p w:rsidR="008E24AB" w:rsidRPr="00D9020D" w:rsidRDefault="008E24AB" w:rsidP="008E24AB">
      <w:pPr>
        <w:jc w:val="center"/>
        <w:rPr>
          <w:color w:val="FFFFFF"/>
        </w:rPr>
      </w:pPr>
      <w:bookmarkStart w:id="0" w:name="_GoBack"/>
      <w:bookmarkEnd w:id="0"/>
    </w:p>
    <w:p w:rsidR="008E24AB" w:rsidRPr="00D9020D" w:rsidRDefault="008E24AB" w:rsidP="008E24AB">
      <w:pPr>
        <w:rPr>
          <w:b/>
          <w:color w:val="FFFFFF"/>
        </w:rPr>
      </w:pPr>
      <w:r w:rsidRPr="00D9020D">
        <w:rPr>
          <w:b/>
          <w:color w:val="FFFFFF"/>
        </w:rPr>
        <w:t xml:space="preserve"> 30.03.2016</w:t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8E24AB" w:rsidRPr="00D9020D" w:rsidRDefault="008E24AB" w:rsidP="008E24AB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8E24AB" w:rsidRPr="00681E59" w:rsidRDefault="008E24AB" w:rsidP="008E24AB">
      <w:pPr>
        <w:pStyle w:val="HEADERTEXT0"/>
        <w:ind w:right="3685"/>
        <w:jc w:val="both"/>
        <w:rPr>
          <w:rFonts w:ascii="Times New Roman" w:hAnsi="Times New Roman"/>
          <w:noProof/>
          <w:sz w:val="26"/>
          <w:szCs w:val="26"/>
        </w:rPr>
      </w:pPr>
      <w:r w:rsidRPr="00681E59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Cs/>
          <w:sz w:val="26"/>
          <w:szCs w:val="26"/>
        </w:rPr>
        <w:t>от 18.11.2016 № 2421</w:t>
      </w:r>
      <w:r w:rsidRPr="00681E59">
        <w:rPr>
          <w:rFonts w:ascii="Times New Roman" w:hAnsi="Times New Roman" w:cs="Times New Roman"/>
          <w:bCs/>
          <w:sz w:val="26"/>
          <w:szCs w:val="26"/>
        </w:rPr>
        <w:t>-р/16 «О подготовке проекта изменений</w:t>
      </w:r>
      <w:r w:rsidRPr="00681E59">
        <w:rPr>
          <w:bCs/>
          <w:sz w:val="26"/>
          <w:szCs w:val="26"/>
        </w:rPr>
        <w:t xml:space="preserve"> </w:t>
      </w:r>
      <w:r w:rsidRPr="00681E59">
        <w:rPr>
          <w:rFonts w:ascii="Times New Roman" w:hAnsi="Times New Roman" w:cs="Times New Roman"/>
          <w:sz w:val="26"/>
          <w:szCs w:val="26"/>
        </w:rPr>
        <w:t>в</w:t>
      </w:r>
      <w:r w:rsidRPr="00681E59">
        <w:rPr>
          <w:rFonts w:ascii="Times New Roman" w:hAnsi="Times New Roman" w:cs="Times New Roman"/>
          <w:bCs/>
          <w:sz w:val="26"/>
          <w:szCs w:val="26"/>
        </w:rPr>
        <w:t xml:space="preserve"> правила землепользования и застройки </w:t>
      </w:r>
      <w:r w:rsidRPr="00681E59">
        <w:rPr>
          <w:rFonts w:ascii="Times New Roman" w:hAnsi="Times New Roman"/>
          <w:noProof/>
          <w:sz w:val="26"/>
          <w:szCs w:val="26"/>
        </w:rPr>
        <w:t>муниципа</w:t>
      </w:r>
      <w:r>
        <w:rPr>
          <w:rFonts w:ascii="Times New Roman" w:hAnsi="Times New Roman"/>
          <w:noProof/>
          <w:sz w:val="26"/>
          <w:szCs w:val="26"/>
        </w:rPr>
        <w:t>льного образования Русско-Высоцкое</w:t>
      </w:r>
      <w:r w:rsidRPr="00681E59">
        <w:rPr>
          <w:rFonts w:ascii="Times New Roman" w:hAnsi="Times New Roman"/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681E59">
        <w:rPr>
          <w:rFonts w:ascii="Times New Roman" w:hAnsi="Times New Roman"/>
          <w:sz w:val="26"/>
          <w:szCs w:val="26"/>
        </w:rPr>
        <w:t>муниципальный</w:t>
      </w:r>
      <w:r w:rsidRPr="00681E59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области»</w:t>
      </w:r>
    </w:p>
    <w:p w:rsidR="008E24AB" w:rsidRPr="00681E59" w:rsidRDefault="008E24AB" w:rsidP="008E24AB">
      <w:pPr>
        <w:pStyle w:val="HEADERTEXT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24AB" w:rsidRPr="00AF411B" w:rsidRDefault="008E24AB" w:rsidP="008E24AB">
      <w:pPr>
        <w:pStyle w:val="a6"/>
        <w:tabs>
          <w:tab w:val="right" w:pos="3774"/>
          <w:tab w:val="center" w:pos="6951"/>
        </w:tabs>
        <w:ind w:firstLine="567"/>
        <w:rPr>
          <w:sz w:val="26"/>
          <w:szCs w:val="26"/>
        </w:rPr>
      </w:pPr>
      <w:r w:rsidRPr="00681E59">
        <w:rPr>
          <w:sz w:val="26"/>
          <w:szCs w:val="26"/>
        </w:rPr>
        <w:t xml:space="preserve">Руководствуясь с частью 5 статьи 31 Градостроительного кодекса Российской Федерации, </w:t>
      </w:r>
      <w:r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8E24AB" w:rsidRPr="00681E59" w:rsidRDefault="008E24AB" w:rsidP="008E24AB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681E59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681E59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681E59">
        <w:rPr>
          <w:bCs/>
          <w:spacing w:val="20"/>
          <w:sz w:val="26"/>
          <w:szCs w:val="26"/>
        </w:rPr>
        <w:t>н</w:t>
      </w:r>
      <w:proofErr w:type="spellEnd"/>
      <w:r w:rsidRPr="00681E59">
        <w:rPr>
          <w:bCs/>
          <w:spacing w:val="20"/>
          <w:sz w:val="26"/>
          <w:szCs w:val="26"/>
        </w:rPr>
        <w:t xml:space="preserve"> о в л я е т:</w:t>
      </w:r>
      <w:r w:rsidRPr="00681E59">
        <w:rPr>
          <w:b/>
          <w:bCs/>
          <w:spacing w:val="20"/>
          <w:sz w:val="26"/>
          <w:szCs w:val="26"/>
        </w:rPr>
        <w:t xml:space="preserve"> </w:t>
      </w:r>
    </w:p>
    <w:p w:rsidR="008E24AB" w:rsidRPr="00681E59" w:rsidRDefault="008E24AB" w:rsidP="008E24AB">
      <w:pPr>
        <w:pStyle w:val="a6"/>
        <w:tabs>
          <w:tab w:val="right" w:pos="3774"/>
          <w:tab w:val="center" w:pos="6951"/>
        </w:tabs>
        <w:ind w:firstLine="709"/>
        <w:rPr>
          <w:noProof/>
          <w:sz w:val="26"/>
          <w:szCs w:val="26"/>
          <w:highlight w:val="yellow"/>
        </w:rPr>
      </w:pPr>
      <w:r w:rsidRPr="00681E59">
        <w:rPr>
          <w:sz w:val="26"/>
          <w:szCs w:val="26"/>
        </w:rPr>
        <w:t>1.</w:t>
      </w:r>
      <w:r w:rsidRPr="00681E59">
        <w:rPr>
          <w:sz w:val="26"/>
          <w:szCs w:val="26"/>
        </w:rPr>
        <w:tab/>
        <w:t xml:space="preserve"> Внести изменение в постановление </w:t>
      </w:r>
      <w:r w:rsidRPr="00681E59">
        <w:rPr>
          <w:bCs/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>
        <w:rPr>
          <w:bCs/>
          <w:sz w:val="26"/>
          <w:szCs w:val="26"/>
        </w:rPr>
        <w:t>кой области от 18.11.2016 № 2421</w:t>
      </w:r>
      <w:r w:rsidRPr="00681E59">
        <w:rPr>
          <w:bCs/>
          <w:sz w:val="26"/>
          <w:szCs w:val="26"/>
        </w:rPr>
        <w:t xml:space="preserve">-р/16 «О подготовке проекта изменений </w:t>
      </w:r>
      <w:r w:rsidRPr="00681E59">
        <w:rPr>
          <w:sz w:val="26"/>
          <w:szCs w:val="26"/>
        </w:rPr>
        <w:t>в</w:t>
      </w:r>
      <w:r w:rsidRPr="00681E59">
        <w:rPr>
          <w:bCs/>
          <w:sz w:val="26"/>
          <w:szCs w:val="26"/>
        </w:rPr>
        <w:t xml:space="preserve"> правила землепользования и застройки </w:t>
      </w:r>
      <w:r w:rsidRPr="00681E59">
        <w:rPr>
          <w:noProof/>
          <w:sz w:val="26"/>
          <w:szCs w:val="26"/>
        </w:rPr>
        <w:t xml:space="preserve">муниципального образования </w:t>
      </w:r>
      <w:r>
        <w:rPr>
          <w:noProof/>
          <w:sz w:val="26"/>
          <w:szCs w:val="26"/>
        </w:rPr>
        <w:t>Русско-Высоцкое</w:t>
      </w:r>
      <w:r w:rsidRPr="00681E59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681E59">
        <w:rPr>
          <w:sz w:val="26"/>
          <w:szCs w:val="26"/>
        </w:rPr>
        <w:t>муниципальный</w:t>
      </w:r>
      <w:r w:rsidRPr="00681E59">
        <w:rPr>
          <w:noProof/>
          <w:sz w:val="26"/>
          <w:szCs w:val="26"/>
        </w:rPr>
        <w:t xml:space="preserve"> район Ленинградской области», дополнив пунктом 2.1. следующего содержания: «2.1. Осуществить подготовку проекта </w:t>
      </w:r>
      <w:r w:rsidRPr="00681E59">
        <w:rPr>
          <w:bCs/>
          <w:sz w:val="26"/>
          <w:szCs w:val="26"/>
        </w:rPr>
        <w:t xml:space="preserve">изменений </w:t>
      </w:r>
      <w:r w:rsidRPr="00681E59">
        <w:rPr>
          <w:sz w:val="26"/>
          <w:szCs w:val="26"/>
        </w:rPr>
        <w:t>в</w:t>
      </w:r>
      <w:r w:rsidRPr="00681E59">
        <w:rPr>
          <w:bCs/>
          <w:sz w:val="26"/>
          <w:szCs w:val="26"/>
        </w:rPr>
        <w:t xml:space="preserve"> правила землепользования и застройки </w:t>
      </w:r>
      <w:r w:rsidRPr="00681E59">
        <w:rPr>
          <w:noProof/>
          <w:sz w:val="26"/>
          <w:szCs w:val="26"/>
        </w:rPr>
        <w:t xml:space="preserve">муниципального образования </w:t>
      </w:r>
      <w:r>
        <w:rPr>
          <w:noProof/>
          <w:sz w:val="26"/>
          <w:szCs w:val="26"/>
        </w:rPr>
        <w:t>Русско-Высоцкое</w:t>
      </w:r>
      <w:r w:rsidRPr="00681E59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Pr="00681E59">
        <w:rPr>
          <w:sz w:val="26"/>
          <w:szCs w:val="26"/>
        </w:rPr>
        <w:t>муниципальный</w:t>
      </w:r>
      <w:r w:rsidRPr="00681E59">
        <w:rPr>
          <w:noProof/>
          <w:sz w:val="26"/>
          <w:szCs w:val="26"/>
        </w:rPr>
        <w:t xml:space="preserve"> район Ленинградской области в один этап с завершением работ в декабре 2019 года».</w:t>
      </w:r>
    </w:p>
    <w:p w:rsidR="008E24AB" w:rsidRPr="00681E59" w:rsidRDefault="008E24AB" w:rsidP="008E24A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681E59">
        <w:rPr>
          <w:color w:val="333333"/>
          <w:sz w:val="26"/>
          <w:szCs w:val="26"/>
          <w:shd w:val="clear" w:color="auto" w:fill="FFFFFF"/>
        </w:rPr>
        <w:t xml:space="preserve">2. </w:t>
      </w:r>
      <w:r w:rsidRPr="00681E59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8E24AB" w:rsidRPr="00681E59" w:rsidRDefault="008E24AB" w:rsidP="008E24A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681E59">
        <w:rPr>
          <w:sz w:val="26"/>
          <w:szCs w:val="26"/>
        </w:rPr>
        <w:t xml:space="preserve">3. </w:t>
      </w:r>
      <w:proofErr w:type="gramStart"/>
      <w:r w:rsidRPr="00681E59">
        <w:rPr>
          <w:sz w:val="26"/>
          <w:szCs w:val="26"/>
        </w:rPr>
        <w:t>Контроль за</w:t>
      </w:r>
      <w:proofErr w:type="gramEnd"/>
      <w:r w:rsidRPr="00681E59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681E59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А.Р.Гасанова</w:t>
      </w:r>
    </w:p>
    <w:p w:rsidR="008E24AB" w:rsidRPr="00681E59" w:rsidRDefault="008E24AB" w:rsidP="008E24AB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8E24AB" w:rsidRPr="00681E59" w:rsidRDefault="008E24AB" w:rsidP="008E24AB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AE775F" w:rsidRPr="00303DD6" w:rsidRDefault="008E24AB" w:rsidP="00AE775F">
      <w:pPr>
        <w:ind w:righ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Pr="00681E59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AE775F">
        <w:rPr>
          <w:bCs/>
          <w:sz w:val="26"/>
          <w:szCs w:val="26"/>
        </w:rPr>
        <w:t xml:space="preserve">     С.А. Годов</w:t>
      </w:r>
    </w:p>
    <w:p w:rsidR="001E528E" w:rsidRDefault="001E528E" w:rsidP="00AE775F">
      <w:pPr>
        <w:ind w:right="-142"/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FD" w:rsidRDefault="00335AFD">
      <w:r>
        <w:separator/>
      </w:r>
    </w:p>
  </w:endnote>
  <w:endnote w:type="continuationSeparator" w:id="0">
    <w:p w:rsidR="00335AFD" w:rsidRDefault="0033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FD" w:rsidRDefault="00335AFD">
      <w:r>
        <w:separator/>
      </w:r>
    </w:p>
  </w:footnote>
  <w:footnote w:type="continuationSeparator" w:id="0">
    <w:p w:rsidR="00335AFD" w:rsidRDefault="0033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138B"/>
    <w:rsid w:val="002A6E46"/>
    <w:rsid w:val="002C3A1C"/>
    <w:rsid w:val="002D4B0E"/>
    <w:rsid w:val="002E03BA"/>
    <w:rsid w:val="002E0AB1"/>
    <w:rsid w:val="002F2A9C"/>
    <w:rsid w:val="00327D65"/>
    <w:rsid w:val="00335AFD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5E4927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631E8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24AB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E1E38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E775F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8E24AB"/>
    <w:pPr>
      <w:spacing w:before="100" w:beforeAutospacing="1" w:after="100" w:afterAutospacing="1"/>
    </w:pPr>
  </w:style>
  <w:style w:type="paragraph" w:customStyle="1" w:styleId="FORMATTEXT0">
    <w:name w:val=".FORMATTEXT"/>
    <w:rsid w:val="008E2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8E24A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2019-10-09T12:15:00Z</dcterms:created>
  <dcterms:modified xsi:type="dcterms:W3CDTF">2019-10-09T12:15:00Z</dcterms:modified>
</cp:coreProperties>
</file>